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D0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6D16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 w14:paraId="094BC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9DE9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民办义务教育招生工作监督热线</w:t>
      </w:r>
    </w:p>
    <w:p w14:paraId="7C3FB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88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880"/>
        <w:gridCol w:w="1560"/>
        <w:gridCol w:w="2184"/>
        <w:gridCol w:w="2184"/>
      </w:tblGrid>
      <w:tr w14:paraId="65ED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exac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D6B5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学校名称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1C01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县（市、区）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589D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主管教育局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88BF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监督热线</w:t>
            </w:r>
          </w:p>
        </w:tc>
      </w:tr>
      <w:tr w14:paraId="5DB7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exac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6ABE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梅州市东山学校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1D34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市直</w:t>
            </w: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75C5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梅州市教育局</w:t>
            </w: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A6D2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0753-2180851</w:t>
            </w:r>
          </w:p>
        </w:tc>
      </w:tr>
      <w:tr w14:paraId="77F7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exac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3664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梅州市梅雁中学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9398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D981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AB5A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74258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exac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B024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梅州市培英中学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DA3A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A041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9457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1D0A8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exac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E014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梅江区北实双语学校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1FE1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left="0" w:leftChars="0" w:right="0" w:rightChars="0" w:firstLine="24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梅江区</w:t>
            </w: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7D59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梅江区教育局</w:t>
            </w: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0CA1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0753-2196832</w:t>
            </w:r>
          </w:p>
        </w:tc>
      </w:tr>
      <w:tr w14:paraId="5DDC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exac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F7AC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梅江区东山学校附属小学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BCE2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50CE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63C9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1D226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exac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D438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梅江区客都小学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229D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A5A7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9A8C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1F15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exac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8696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梅江区华斯顿外国语小学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4A02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514E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E86C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68DE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exac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B5B9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梅江区粤东少林文武学校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DF42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C4AC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19F3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1EDF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exac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3778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梅县区北实双语学校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C538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114DC7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梅县区</w:t>
            </w:r>
          </w:p>
          <w:p w14:paraId="7963D1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470F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梅县区教育局</w:t>
            </w: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5A0B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0753-2589572</w:t>
            </w:r>
          </w:p>
        </w:tc>
      </w:tr>
      <w:tr w14:paraId="6697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exac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0741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梅县区华业外国语学校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8A51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6801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7A3C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2188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exac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50CF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梅州市外语实验学校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64DF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53EF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7298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772B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exac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682D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梅县区富力足球学校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5FE0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9C3C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6132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5E2F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exac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D428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兴宁市卓越中英文学校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DEED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兴宁市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DF7E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兴宁市教育局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64FE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0753-3338835</w:t>
            </w:r>
          </w:p>
        </w:tc>
      </w:tr>
      <w:tr w14:paraId="4933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exac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C991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五华县中英文实验学校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8312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五华县</w:t>
            </w: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E523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 w:firstLine="24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五华县教育局</w:t>
            </w: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190B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0753-4432680</w:t>
            </w:r>
          </w:p>
        </w:tc>
      </w:tr>
      <w:tr w14:paraId="20A3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exac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5CB5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五华县罗湖黄冈实验学校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FCA4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E625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ED66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 w14:paraId="14336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1832BE-A8FA-4DFB-A04F-E9AD70A768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B03A53E-E0F7-4E59-99DD-C9D31C4E0A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567A356-8482-43DE-A195-B639B268949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93A4E54-B074-4CA0-B7BC-3C333D2B5DC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587ADFDB-508F-4620-A72F-753E4353C1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433B1"/>
    <w:rsid w:val="06F22924"/>
    <w:rsid w:val="079044CA"/>
    <w:rsid w:val="08B013CC"/>
    <w:rsid w:val="134773B0"/>
    <w:rsid w:val="21DE1D70"/>
    <w:rsid w:val="29785A6C"/>
    <w:rsid w:val="2BE11043"/>
    <w:rsid w:val="351E3DE1"/>
    <w:rsid w:val="3B7504A0"/>
    <w:rsid w:val="459C4168"/>
    <w:rsid w:val="4CF11927"/>
    <w:rsid w:val="57BA6478"/>
    <w:rsid w:val="66AD6379"/>
    <w:rsid w:val="67566EED"/>
    <w:rsid w:val="6B592946"/>
    <w:rsid w:val="7491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1408</Words>
  <Characters>1479</Characters>
  <Lines>0</Lines>
  <Paragraphs>0</Paragraphs>
  <TotalTime>56</TotalTime>
  <ScaleCrop>false</ScaleCrop>
  <LinksUpToDate>false</LinksUpToDate>
  <CharactersWithSpaces>1484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2025-07-07T06:17:00Z</dcterms:created>
  <dc:creator>Administrator</dc:creator>
  <cp:lastModifiedBy>木易W</cp:lastModifiedBy>
  <cp:lastPrinted>2025-07-08T01:32:00Z</cp:lastPrinted>
  <dcterms:modified xsi:type="dcterms:W3CDTF">2025-07-10T00:41:07Z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eyJoZGlkIjoiNjdmYTlhODczZTNkMDc0MDI5NDFiMTFkOTU2NWJhOTYiLCJ1c2VySWQiOiI2NzY2NzI3NDcifQ==</vt:lpwstr>
  </property>
  <property fmtid="{D5CDD505-2E9C-101B-9397-08002B2CF9AE}" pid="4" name="ICV">
    <vt:lpwstr>D175F25CEBD24273937DDE000430002E_13</vt:lpwstr>
  </property>
</Properties>
</file>